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261119F7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4A865A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839F458" w14:textId="77777777" w:rsidTr="008C70C0">
        <w:trPr>
          <w:gridAfter w:val="1"/>
          <w:wAfter w:w="13" w:type="dxa"/>
          <w:cantSplit/>
          <w:trHeight w:hRule="exact" w:val="5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873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8E2C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2D3C60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CF3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CF8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036513B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DB0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3A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B2EC31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4EB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54B0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89A6E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63C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D75A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AFFF5B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0A6F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87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0160BFEA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D37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D5F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9A545CE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4C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166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0B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9D2006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D8F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92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50270F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D6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F1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F98F3E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B9DA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BF4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0CAB2E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374A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3F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64437FC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16CA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DF0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C0111B" w14:paraId="634279F5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1F0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6C5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Website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84D8DDD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14:paraId="42195DC5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48134E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6EA63DA2" w14:textId="77777777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E83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086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74F7" w14:textId="77777777"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Hercertificatie </w:t>
            </w:r>
          </w:p>
          <w:p w14:paraId="1308EADF" w14:textId="77777777"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16E5" w14:textId="77777777"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14:paraId="00F3D0B3" w14:textId="77777777" w:rsidTr="00C0111B">
        <w:trPr>
          <w:gridAfter w:val="1"/>
          <w:wAfter w:w="160" w:type="dxa"/>
          <w:trHeight w:hRule="exact" w:val="2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603" w14:textId="77777777"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1D316C2A" w14:textId="77777777" w:rsidR="00317404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>certificaat mortel</w:t>
            </w:r>
            <w:r w:rsidR="00317404">
              <w:rPr>
                <w:rFonts w:ascii="Arial" w:hAnsi="Arial" w:cs="Arial"/>
                <w:sz w:val="18"/>
                <w:szCs w:val="18"/>
              </w:rPr>
              <w:t>soort (en)</w:t>
            </w:r>
            <w:r w:rsidR="00C0111B">
              <w:rPr>
                <w:rFonts w:ascii="Arial" w:hAnsi="Arial" w:cs="Arial"/>
                <w:sz w:val="18"/>
                <w:szCs w:val="18"/>
              </w:rPr>
              <w:t xml:space="preserve">    [betonmortel / krimparme cementgebonden mortels / reparatiemortels / vloermortels en tegelmortels / injectiemortel voor voorspankabels / mortels op samenstelling / mortel voor metselwerk / voegmortel]</w:t>
            </w:r>
          </w:p>
          <w:p w14:paraId="0C0F5077" w14:textId="77777777" w:rsidR="00317404" w:rsidRDefault="00317404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-sterkteklas(sen)</w:t>
            </w:r>
          </w:p>
          <w:p w14:paraId="428EAA77" w14:textId="77777777" w:rsidR="003F6855" w:rsidRPr="003F6855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C422CE">
              <w:rPr>
                <w:rFonts w:ascii="Arial" w:hAnsi="Arial" w:cs="Arial"/>
                <w:sz w:val="18"/>
                <w:szCs w:val="18"/>
              </w:rPr>
              <w:t>mortel</w:t>
            </w:r>
            <w:r w:rsidRPr="003F6855">
              <w:rPr>
                <w:rFonts w:ascii="Arial" w:hAnsi="Arial" w:cs="Arial"/>
                <w:sz w:val="18"/>
                <w:szCs w:val="18"/>
              </w:rPr>
              <w:t>,</w:t>
            </w:r>
            <w:r w:rsidR="004645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6855">
              <w:rPr>
                <w:rFonts w:ascii="Arial" w:hAnsi="Arial" w:cs="Arial"/>
                <w:sz w:val="18"/>
                <w:szCs w:val="18"/>
              </w:rPr>
              <w:t>levering op samenstelling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C422CE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Pr="003F6855">
              <w:rPr>
                <w:rFonts w:ascii="Arial" w:hAnsi="Arial" w:cs="Arial"/>
                <w:sz w:val="18"/>
                <w:szCs w:val="18"/>
              </w:rPr>
              <w:t>ja / nee</w:t>
            </w:r>
          </w:p>
          <w:p w14:paraId="762E6AC6" w14:textId="77777777" w:rsidR="003F6855" w:rsidRPr="003F6855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>certificaat in het kader van het Besluit bodemkwaliteit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46457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3F6855">
              <w:rPr>
                <w:rFonts w:ascii="Arial" w:hAnsi="Arial" w:cs="Arial"/>
                <w:sz w:val="18"/>
                <w:szCs w:val="18"/>
              </w:rPr>
              <w:t>ja / nee</w:t>
            </w:r>
          </w:p>
          <w:p w14:paraId="6DC31C12" w14:textId="77777777" w:rsidR="00655A29" w:rsidRDefault="0046457D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>via de clusterregeling SCBB?</w:t>
            </w:r>
            <w:r w:rsidR="003F6855" w:rsidRPr="003F6855">
              <w:rPr>
                <w:rFonts w:ascii="Arial" w:hAnsi="Arial" w:cs="Arial"/>
                <w:sz w:val="18"/>
                <w:szCs w:val="18"/>
              </w:rPr>
              <w:tab/>
              <w:t>ja / nee</w:t>
            </w:r>
          </w:p>
          <w:p w14:paraId="7118DF57" w14:textId="77777777" w:rsidR="00C3231C" w:rsidRDefault="00C3231C" w:rsidP="00C323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CE-conformiteitscertificaat ( AVCP 2+)                             ja / nee</w:t>
            </w:r>
            <w:r w:rsidR="005E1C86">
              <w:rPr>
                <w:rFonts w:ascii="Arial" w:hAnsi="Arial" w:cs="Arial"/>
                <w:sz w:val="18"/>
                <w:szCs w:val="18"/>
              </w:rPr>
              <w:t xml:space="preserve"> / n.v.t.</w:t>
            </w:r>
          </w:p>
          <w:p w14:paraId="623CEFBC" w14:textId="77777777" w:rsidR="00C3231C" w:rsidRDefault="00C3231C" w:rsidP="00C323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nee: nummer van het aanwezige certificaat:</w:t>
            </w:r>
          </w:p>
          <w:p w14:paraId="56C5E520" w14:textId="77777777" w:rsidR="00C3231C" w:rsidRPr="00B56D6F" w:rsidRDefault="00C3231C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3868BBA0" w14:textId="77777777" w:rsidTr="00C3231C">
        <w:trPr>
          <w:trHeight w:hRule="exact" w:val="322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249A0ED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4538F1B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49E4FD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0DDE2A0C" w14:textId="77777777" w:rsidTr="008C7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592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24F2B388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556878A7" w14:textId="77777777" w:rsidTr="00C011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642"/>
        </w:trPr>
        <w:tc>
          <w:tcPr>
            <w:tcW w:w="9781" w:type="dxa"/>
            <w:gridSpan w:val="5"/>
          </w:tcPr>
          <w:p w14:paraId="1EFFC655" w14:textId="77777777"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14:paraId="23E98D57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1991228D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1E000F2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1A68A56D" w14:textId="77777777">
        <w:trPr>
          <w:trHeight w:hRule="exact" w:val="360"/>
        </w:trPr>
        <w:tc>
          <w:tcPr>
            <w:tcW w:w="4820" w:type="dxa"/>
            <w:vAlign w:val="center"/>
          </w:tcPr>
          <w:p w14:paraId="6FE73E81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1555DF6A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EF7C0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372CF96" w14:textId="77777777" w:rsidR="008C70C0" w:rsidRPr="008C70C0" w:rsidRDefault="008C70C0" w:rsidP="008C70C0">
      <w:pPr>
        <w:rPr>
          <w:rFonts w:ascii="Arial" w:hAnsi="Arial" w:cs="Arial"/>
          <w:sz w:val="18"/>
          <w:szCs w:val="18"/>
        </w:rPr>
      </w:pPr>
      <w:r w:rsidRPr="008C70C0">
        <w:rPr>
          <w:rFonts w:ascii="Arial" w:hAnsi="Arial" w:cs="Arial"/>
          <w:sz w:val="18"/>
          <w:szCs w:val="18"/>
        </w:rPr>
        <w:t xml:space="preserve">Dit formulier kunt u per email zenden naar </w:t>
      </w:r>
      <w:hyperlink r:id="rId8" w:history="1">
        <w:r w:rsidRPr="008C70C0">
          <w:rPr>
            <w:rStyle w:val="Hyperlink"/>
            <w:rFonts w:ascii="Arial" w:hAnsi="Arial" w:cs="Arial"/>
            <w:sz w:val="18"/>
            <w:szCs w:val="18"/>
          </w:rPr>
          <w:t>NL.Salesbouw@kiwa.com</w:t>
        </w:r>
      </w:hyperlink>
      <w:r w:rsidRPr="008C70C0">
        <w:rPr>
          <w:rFonts w:ascii="Arial" w:hAnsi="Arial" w:cs="Arial"/>
          <w:sz w:val="18"/>
          <w:szCs w:val="18"/>
        </w:rPr>
        <w:t xml:space="preserve"> </w:t>
      </w:r>
    </w:p>
    <w:p w14:paraId="06926DDC" w14:textId="77777777" w:rsidR="008C70C0" w:rsidRPr="008C70C0" w:rsidRDefault="008C70C0" w:rsidP="008C70C0">
      <w:pPr>
        <w:rPr>
          <w:rFonts w:ascii="Arial" w:hAnsi="Arial" w:cs="Arial"/>
          <w:sz w:val="18"/>
          <w:szCs w:val="18"/>
        </w:rPr>
      </w:pPr>
      <w:r w:rsidRPr="008C70C0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3A8D4586" w14:textId="06305A72" w:rsidR="008C70C0" w:rsidRPr="008C70C0" w:rsidRDefault="008C70C0" w:rsidP="008C70C0">
      <w:pPr>
        <w:rPr>
          <w:rFonts w:ascii="Arial" w:hAnsi="Arial" w:cs="Arial"/>
          <w:sz w:val="18"/>
          <w:szCs w:val="18"/>
        </w:rPr>
      </w:pPr>
      <w:r w:rsidRPr="008C70C0">
        <w:rPr>
          <w:rFonts w:ascii="Arial" w:hAnsi="Arial" w:cs="Arial"/>
          <w:sz w:val="18"/>
          <w:szCs w:val="18"/>
        </w:rPr>
        <w:t xml:space="preserve">Voor technische informatie over BRL </w:t>
      </w:r>
      <w:r w:rsidR="00081B0F">
        <w:rPr>
          <w:rFonts w:ascii="Arial" w:hAnsi="Arial" w:cs="Arial"/>
          <w:sz w:val="18"/>
          <w:szCs w:val="18"/>
        </w:rPr>
        <w:t>1904/1905</w:t>
      </w:r>
      <w:r w:rsidRPr="008C70C0">
        <w:rPr>
          <w:rFonts w:ascii="Arial" w:hAnsi="Arial" w:cs="Arial"/>
          <w:sz w:val="18"/>
          <w:szCs w:val="18"/>
        </w:rPr>
        <w:t xml:space="preserve">: P. Kleinveld 06-10857816 of </w:t>
      </w:r>
      <w:hyperlink r:id="rId9" w:history="1">
        <w:r w:rsidRPr="008C70C0">
          <w:rPr>
            <w:rStyle w:val="Hyperlink"/>
            <w:rFonts w:ascii="Arial" w:hAnsi="Arial" w:cs="Arial"/>
            <w:sz w:val="18"/>
            <w:szCs w:val="18"/>
          </w:rPr>
          <w:t>pleun.kleinveld@kiwa.com</w:t>
        </w:r>
      </w:hyperlink>
    </w:p>
    <w:p w14:paraId="1CED1A2F" w14:textId="776CC948" w:rsidR="00D60578" w:rsidRPr="00B56D6F" w:rsidRDefault="00D60578" w:rsidP="008C70C0">
      <w:pPr>
        <w:rPr>
          <w:rFonts w:ascii="Arial" w:hAnsi="Arial" w:cs="Arial"/>
          <w:sz w:val="18"/>
          <w:szCs w:val="18"/>
        </w:rPr>
      </w:pP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9BEA5" w14:textId="77777777" w:rsidR="00857511" w:rsidRDefault="00857511">
      <w:pPr>
        <w:spacing w:line="240" w:lineRule="auto"/>
      </w:pPr>
      <w:r>
        <w:separator/>
      </w:r>
    </w:p>
  </w:endnote>
  <w:endnote w:type="continuationSeparator" w:id="0">
    <w:p w14:paraId="663514AA" w14:textId="77777777" w:rsidR="00857511" w:rsidRDefault="00857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6FCEABD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4366056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51AADDD" w14:textId="77777777" w:rsidR="000E06E4" w:rsidRPr="00025D7E" w:rsidRDefault="00025D7E" w:rsidP="00C323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C3231C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C3231C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C3231C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8CE368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54FF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254FF2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FC64C52" w14:textId="58522C2A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673EA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567DCF6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C94AF6C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1A84D9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EDBE4B0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4E1011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2F8E" w14:textId="77777777" w:rsidR="00857511" w:rsidRDefault="00857511">
      <w:pPr>
        <w:spacing w:line="240" w:lineRule="auto"/>
      </w:pPr>
      <w:r>
        <w:separator/>
      </w:r>
    </w:p>
  </w:footnote>
  <w:footnote w:type="continuationSeparator" w:id="0">
    <w:p w14:paraId="63A49B7E" w14:textId="77777777" w:rsidR="00857511" w:rsidRDefault="00857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FA57" w14:textId="3D14A2D9" w:rsidR="00D3354E" w:rsidRPr="00D3354E" w:rsidRDefault="00D3354E" w:rsidP="00D3354E">
    <w:pPr>
      <w:pStyle w:val="Heading4"/>
      <w:rPr>
        <w:rFonts w:cs="Arial"/>
        <w:lang w:val="en-NL"/>
      </w:rPr>
    </w:pPr>
    <w:r w:rsidRPr="00D3354E">
      <w:rPr>
        <w:rFonts w:cs="Arial"/>
        <w:noProof/>
        <w:lang w:val="en-NL"/>
      </w:rPr>
      <w:drawing>
        <wp:anchor distT="0" distB="0" distL="114300" distR="114300" simplePos="0" relativeHeight="251659264" behindDoc="1" locked="0" layoutInCell="1" allowOverlap="1" wp14:anchorId="5BB82FD4" wp14:editId="3AB5E767">
          <wp:simplePos x="0" y="0"/>
          <wp:positionH relativeFrom="column">
            <wp:posOffset>-895985</wp:posOffset>
          </wp:positionH>
          <wp:positionV relativeFrom="paragraph">
            <wp:posOffset>-350520</wp:posOffset>
          </wp:positionV>
          <wp:extent cx="11748770" cy="257175"/>
          <wp:effectExtent l="0" t="0" r="5080" b="9525"/>
          <wp:wrapNone/>
          <wp:docPr id="1188944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4498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877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54E">
      <w:rPr>
        <w:rFonts w:cs="Arial"/>
        <w:noProof/>
        <w:lang w:val="en-NL"/>
      </w:rPr>
      <w:drawing>
        <wp:anchor distT="0" distB="0" distL="114300" distR="114300" simplePos="0" relativeHeight="251658240" behindDoc="0" locked="0" layoutInCell="1" allowOverlap="1" wp14:anchorId="28DF437E" wp14:editId="5E8BF571">
          <wp:simplePos x="0" y="0"/>
          <wp:positionH relativeFrom="column">
            <wp:posOffset>4657090</wp:posOffset>
          </wp:positionH>
          <wp:positionV relativeFrom="paragraph">
            <wp:posOffset>11430</wp:posOffset>
          </wp:positionV>
          <wp:extent cx="1513840" cy="609600"/>
          <wp:effectExtent l="0" t="0" r="0" b="0"/>
          <wp:wrapSquare wrapText="bothSides"/>
          <wp:docPr id="18373918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6" t="17528" r="9384" b="16002"/>
                  <a:stretch/>
                </pic:blipFill>
                <pic:spPr bwMode="auto">
                  <a:xfrm>
                    <a:off x="0" y="0"/>
                    <a:ext cx="1513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2198E" w14:textId="77777777"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1C6B46E9" w14:textId="77777777" w:rsidR="0083178C" w:rsidRPr="00317404" w:rsidRDefault="00317404" w:rsidP="00317404">
    <w:pPr>
      <w:pStyle w:val="Heading4"/>
      <w:rPr>
        <w:rFonts w:cs="Arial"/>
        <w:i w:val="0"/>
        <w:sz w:val="28"/>
        <w:szCs w:val="28"/>
      </w:rPr>
    </w:pPr>
    <w:r w:rsidRPr="00317404">
      <w:rPr>
        <w:rFonts w:cs="Arial"/>
        <w:i w:val="0"/>
        <w:sz w:val="28"/>
        <w:szCs w:val="28"/>
      </w:rPr>
      <w:t>Cementgebonden M</w:t>
    </w:r>
    <w:r w:rsidR="00955FCC" w:rsidRPr="00317404">
      <w:rPr>
        <w:rFonts w:cs="Arial"/>
        <w:i w:val="0"/>
        <w:sz w:val="28"/>
        <w:szCs w:val="28"/>
      </w:rPr>
      <w:t>ortel</w:t>
    </w:r>
    <w:r w:rsidRPr="00317404">
      <w:rPr>
        <w:rFonts w:cs="Arial"/>
        <w:i w:val="0"/>
        <w:sz w:val="28"/>
        <w:szCs w:val="28"/>
      </w:rPr>
      <w:t>s</w:t>
    </w:r>
    <w:r w:rsidR="00882E32" w:rsidRPr="00317404">
      <w:rPr>
        <w:rFonts w:cs="Arial"/>
        <w:i w:val="0"/>
        <w:sz w:val="28"/>
        <w:szCs w:val="28"/>
      </w:rPr>
      <w:t xml:space="preserve"> BRL 1</w:t>
    </w:r>
    <w:r w:rsidRPr="00317404">
      <w:rPr>
        <w:rFonts w:cs="Arial"/>
        <w:i w:val="0"/>
        <w:sz w:val="28"/>
        <w:szCs w:val="28"/>
      </w:rPr>
      <w:t>904/1905/9338</w:t>
    </w:r>
  </w:p>
  <w:p w14:paraId="5A8C28D1" w14:textId="77777777" w:rsidR="00317404" w:rsidRPr="00317404" w:rsidRDefault="00317404" w:rsidP="003174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0FB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093AF0D" wp14:editId="0CAF369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B3EB1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F30EA5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65419414">
    <w:abstractNumId w:val="3"/>
  </w:num>
  <w:num w:numId="2" w16cid:durableId="1341354383">
    <w:abstractNumId w:val="3"/>
  </w:num>
  <w:num w:numId="3" w16cid:durableId="711734313">
    <w:abstractNumId w:val="5"/>
  </w:num>
  <w:num w:numId="4" w16cid:durableId="1955213819">
    <w:abstractNumId w:val="5"/>
  </w:num>
  <w:num w:numId="5" w16cid:durableId="577055638">
    <w:abstractNumId w:val="5"/>
  </w:num>
  <w:num w:numId="6" w16cid:durableId="581260749">
    <w:abstractNumId w:val="4"/>
  </w:num>
  <w:num w:numId="7" w16cid:durableId="1544125911">
    <w:abstractNumId w:val="1"/>
  </w:num>
  <w:num w:numId="8" w16cid:durableId="777065142">
    <w:abstractNumId w:val="0"/>
  </w:num>
  <w:num w:numId="9" w16cid:durableId="48590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033D4"/>
    <w:rsid w:val="00025D7E"/>
    <w:rsid w:val="00065F22"/>
    <w:rsid w:val="00081B0F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352A"/>
    <w:rsid w:val="0022704A"/>
    <w:rsid w:val="00243CD9"/>
    <w:rsid w:val="00244E55"/>
    <w:rsid w:val="00250142"/>
    <w:rsid w:val="00254FF2"/>
    <w:rsid w:val="00261616"/>
    <w:rsid w:val="00282329"/>
    <w:rsid w:val="00291610"/>
    <w:rsid w:val="002A637A"/>
    <w:rsid w:val="002A68E0"/>
    <w:rsid w:val="002B7CB0"/>
    <w:rsid w:val="002E31E1"/>
    <w:rsid w:val="002F1993"/>
    <w:rsid w:val="002F3BB6"/>
    <w:rsid w:val="002F4D4D"/>
    <w:rsid w:val="00317404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109EC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E1C86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748B"/>
    <w:rsid w:val="0073185C"/>
    <w:rsid w:val="0073459E"/>
    <w:rsid w:val="00746D07"/>
    <w:rsid w:val="007530DC"/>
    <w:rsid w:val="00785325"/>
    <w:rsid w:val="00793217"/>
    <w:rsid w:val="007A2986"/>
    <w:rsid w:val="007B2739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57511"/>
    <w:rsid w:val="00870155"/>
    <w:rsid w:val="00871C1D"/>
    <w:rsid w:val="00874758"/>
    <w:rsid w:val="00882E32"/>
    <w:rsid w:val="008841BA"/>
    <w:rsid w:val="008A2DE6"/>
    <w:rsid w:val="008C70C0"/>
    <w:rsid w:val="008D58D6"/>
    <w:rsid w:val="008E0515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0043B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111B"/>
    <w:rsid w:val="00C045F9"/>
    <w:rsid w:val="00C3231C"/>
    <w:rsid w:val="00C416A3"/>
    <w:rsid w:val="00C41B60"/>
    <w:rsid w:val="00C422CE"/>
    <w:rsid w:val="00C52000"/>
    <w:rsid w:val="00C95B7B"/>
    <w:rsid w:val="00CB1045"/>
    <w:rsid w:val="00CC0CEC"/>
    <w:rsid w:val="00CD30B7"/>
    <w:rsid w:val="00CD70AC"/>
    <w:rsid w:val="00D23122"/>
    <w:rsid w:val="00D3354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410FA2BE"/>
  <w15:docId w15:val="{6A7F0DE2-1B84-49E7-A4CD-5502403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3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alesbouw@kiw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eun.kleinveld@kiw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178C-E692-4497-BE6A-A2BE11D0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1770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Mouter, Anne</cp:lastModifiedBy>
  <cp:revision>21</cp:revision>
  <cp:lastPrinted>2014-09-11T12:53:00Z</cp:lastPrinted>
  <dcterms:created xsi:type="dcterms:W3CDTF">2015-04-03T13:47:00Z</dcterms:created>
  <dcterms:modified xsi:type="dcterms:W3CDTF">2025-02-26T09:02:00Z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2025-02-26T08:50:43Z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923208c6-7945-4e5a-8412-61a8d9018519</vt:lpwstr>
  </property>
  <property fmtid="{D5CDD505-2E9C-101B-9397-08002B2CF9AE}" pid="8" name="MSIP_Label_55e46f04-1151-4928-a464-2b4d83efefbb_ContentBits">
    <vt:lpwstr>0</vt:lpwstr>
  </property>
</Properties>
</file>